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793914" w:rsidRPr="00232C68" w:rsidRDefault="00F04B2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16.02.2021 № 38/9</w:t>
      </w:r>
    </w:p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A01359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</w:t>
      </w:r>
      <w:r w:rsidR="00B75DCD">
        <w:rPr>
          <w:rFonts w:ascii="Times New Roman" w:hAnsi="Times New Roman" w:cs="Times New Roman"/>
          <w:b/>
          <w:sz w:val="28"/>
          <w:szCs w:val="28"/>
        </w:rPr>
        <w:t xml:space="preserve"> 19.01.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D665DE">
        <w:rPr>
          <w:rFonts w:ascii="Times New Roman" w:hAnsi="Times New Roman" w:cs="Times New Roman"/>
          <w:b/>
          <w:sz w:val="28"/>
          <w:szCs w:val="28"/>
        </w:rPr>
        <w:t>2</w:t>
      </w:r>
      <w:r w:rsidR="00B75DCD">
        <w:rPr>
          <w:rFonts w:ascii="Times New Roman" w:hAnsi="Times New Roman" w:cs="Times New Roman"/>
          <w:b/>
          <w:sz w:val="28"/>
          <w:szCs w:val="28"/>
        </w:rPr>
        <w:t>1</w:t>
      </w:r>
      <w:r w:rsidR="00D665D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B75DCD">
        <w:rPr>
          <w:rFonts w:ascii="Times New Roman" w:hAnsi="Times New Roman" w:cs="Times New Roman"/>
          <w:b/>
          <w:sz w:val="28"/>
          <w:szCs w:val="28"/>
        </w:rPr>
        <w:t>37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="00B75DCD">
        <w:rPr>
          <w:rFonts w:ascii="Times New Roman" w:hAnsi="Times New Roman" w:cs="Times New Roman"/>
          <w:b/>
          <w:sz w:val="28"/>
          <w:szCs w:val="28"/>
        </w:rPr>
        <w:t>9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4B27" w:rsidRDefault="00133370" w:rsidP="00F04B2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 26 декабря 2012 года № 849-ПП «О стимулировании управ районов города Москвы»</w:t>
      </w:r>
      <w:r w:rsidR="00232C6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и обращением управы района Соколиная гора города Москвы от </w:t>
      </w:r>
      <w:r w:rsidR="00D665DE">
        <w:rPr>
          <w:rFonts w:ascii="Times New Roman" w:hAnsi="Times New Roman"/>
          <w:sz w:val="28"/>
          <w:szCs w:val="28"/>
        </w:rPr>
        <w:t>1</w:t>
      </w:r>
      <w:r w:rsidR="00F04B27">
        <w:rPr>
          <w:rFonts w:ascii="Times New Roman" w:hAnsi="Times New Roman"/>
          <w:sz w:val="28"/>
          <w:szCs w:val="28"/>
        </w:rPr>
        <w:t>6</w:t>
      </w:r>
      <w:r w:rsidR="00F10C11">
        <w:rPr>
          <w:rFonts w:ascii="Times New Roman" w:hAnsi="Times New Roman"/>
          <w:sz w:val="28"/>
          <w:szCs w:val="28"/>
        </w:rPr>
        <w:t>.0</w:t>
      </w:r>
      <w:r w:rsidR="00F04B27">
        <w:rPr>
          <w:rFonts w:ascii="Times New Roman" w:hAnsi="Times New Roman"/>
          <w:sz w:val="28"/>
          <w:szCs w:val="28"/>
        </w:rPr>
        <w:t>2.2021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665DE">
        <w:rPr>
          <w:rFonts w:ascii="Times New Roman" w:hAnsi="Times New Roman"/>
          <w:sz w:val="28"/>
          <w:szCs w:val="28"/>
        </w:rPr>
        <w:t xml:space="preserve"> 4</w:t>
      </w:r>
      <w:r w:rsidR="00F04B27">
        <w:rPr>
          <w:rFonts w:ascii="Times New Roman" w:hAnsi="Times New Roman"/>
          <w:sz w:val="28"/>
          <w:szCs w:val="28"/>
        </w:rPr>
        <w:t>0</w:t>
      </w:r>
      <w:r w:rsidR="00D665DE">
        <w:rPr>
          <w:rFonts w:ascii="Times New Roman" w:hAnsi="Times New Roman"/>
          <w:sz w:val="28"/>
          <w:szCs w:val="28"/>
        </w:rPr>
        <w:t>-ЖСК</w:t>
      </w:r>
      <w:r>
        <w:rPr>
          <w:rFonts w:ascii="Times New Roman" w:hAnsi="Times New Roman"/>
          <w:sz w:val="28"/>
          <w:szCs w:val="28"/>
        </w:rPr>
        <w:t xml:space="preserve">, </w:t>
      </w:r>
      <w:r w:rsidR="00232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F04B27" w:rsidRDefault="00133370" w:rsidP="00F04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04B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изменения в решение Совета депутатов муниципального округа Соколиная гора от </w:t>
      </w:r>
      <w:r w:rsidR="00D665DE">
        <w:rPr>
          <w:rFonts w:ascii="Times New Roman" w:hAnsi="Times New Roman"/>
          <w:sz w:val="28"/>
          <w:szCs w:val="28"/>
        </w:rPr>
        <w:t>1</w:t>
      </w:r>
      <w:r w:rsidR="00F04B27">
        <w:rPr>
          <w:rFonts w:ascii="Times New Roman" w:hAnsi="Times New Roman"/>
          <w:sz w:val="28"/>
          <w:szCs w:val="28"/>
        </w:rPr>
        <w:t>9</w:t>
      </w:r>
      <w:r w:rsidR="00A01359">
        <w:rPr>
          <w:rFonts w:ascii="Times New Roman" w:hAnsi="Times New Roman"/>
          <w:sz w:val="28"/>
          <w:szCs w:val="28"/>
        </w:rPr>
        <w:t>.0</w:t>
      </w:r>
      <w:r w:rsidR="00D665DE">
        <w:rPr>
          <w:rFonts w:ascii="Times New Roman" w:hAnsi="Times New Roman"/>
          <w:sz w:val="28"/>
          <w:szCs w:val="28"/>
        </w:rPr>
        <w:t>1</w:t>
      </w:r>
      <w:r w:rsidR="00A01359">
        <w:rPr>
          <w:rFonts w:ascii="Times New Roman" w:hAnsi="Times New Roman"/>
          <w:sz w:val="28"/>
          <w:szCs w:val="28"/>
        </w:rPr>
        <w:t>.</w:t>
      </w:r>
      <w:r w:rsidR="00F04B27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F04B27">
        <w:rPr>
          <w:rFonts w:ascii="Times New Roman" w:hAnsi="Times New Roman"/>
          <w:sz w:val="28"/>
          <w:szCs w:val="28"/>
        </w:rPr>
        <w:t>37</w:t>
      </w:r>
      <w:r w:rsidR="00D665DE">
        <w:rPr>
          <w:rFonts w:ascii="Times New Roman" w:hAnsi="Times New Roman"/>
          <w:sz w:val="28"/>
          <w:szCs w:val="28"/>
        </w:rPr>
        <w:t>/</w:t>
      </w:r>
      <w:r w:rsidR="00F04B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</w:t>
      </w:r>
      <w:r w:rsidR="00F04B27" w:rsidRPr="00F04B27">
        <w:rPr>
          <w:rFonts w:ascii="Times New Roman" w:hAnsi="Times New Roman" w:cs="Times New Roman"/>
          <w:sz w:val="28"/>
          <w:szCs w:val="28"/>
        </w:rPr>
        <w:t>О согласовании направления</w:t>
      </w:r>
      <w:r w:rsidR="00F04B27">
        <w:rPr>
          <w:rFonts w:ascii="Times New Roman" w:hAnsi="Times New Roman" w:cs="Times New Roman"/>
          <w:sz w:val="28"/>
          <w:szCs w:val="28"/>
        </w:rPr>
        <w:t xml:space="preserve"> </w:t>
      </w:r>
      <w:r w:rsidR="00F04B27" w:rsidRPr="00F04B27">
        <w:rPr>
          <w:rFonts w:ascii="Times New Roman" w:hAnsi="Times New Roman" w:cs="Times New Roman"/>
          <w:sz w:val="28"/>
          <w:szCs w:val="28"/>
        </w:rPr>
        <w:t>средств  стимулирования управы</w:t>
      </w:r>
      <w:r w:rsidR="00F04B27">
        <w:rPr>
          <w:rFonts w:ascii="Times New Roman" w:hAnsi="Times New Roman" w:cs="Times New Roman"/>
          <w:sz w:val="28"/>
          <w:szCs w:val="28"/>
        </w:rPr>
        <w:t xml:space="preserve"> </w:t>
      </w:r>
      <w:r w:rsidR="00F04B27" w:rsidRPr="00F04B27">
        <w:rPr>
          <w:rFonts w:ascii="Times New Roman" w:hAnsi="Times New Roman" w:cs="Times New Roman"/>
          <w:sz w:val="28"/>
          <w:szCs w:val="28"/>
        </w:rPr>
        <w:t>района Соколиная гора на проведение</w:t>
      </w:r>
      <w:r w:rsidR="00F04B27">
        <w:rPr>
          <w:rFonts w:ascii="Times New Roman" w:hAnsi="Times New Roman" w:cs="Times New Roman"/>
          <w:sz w:val="28"/>
          <w:szCs w:val="28"/>
        </w:rPr>
        <w:t xml:space="preserve"> </w:t>
      </w:r>
      <w:r w:rsidR="00F04B27" w:rsidRPr="00F04B27">
        <w:rPr>
          <w:rFonts w:ascii="Times New Roman" w:hAnsi="Times New Roman" w:cs="Times New Roman"/>
          <w:sz w:val="28"/>
          <w:szCs w:val="28"/>
        </w:rPr>
        <w:t>мероприятий  по благоустройству</w:t>
      </w:r>
      <w:r w:rsidR="00F04B27">
        <w:rPr>
          <w:rFonts w:ascii="Times New Roman" w:hAnsi="Times New Roman" w:cs="Times New Roman"/>
          <w:sz w:val="28"/>
          <w:szCs w:val="28"/>
        </w:rPr>
        <w:t xml:space="preserve"> </w:t>
      </w:r>
      <w:r w:rsidR="00F04B27" w:rsidRPr="00F04B27">
        <w:rPr>
          <w:rFonts w:ascii="Times New Roman" w:hAnsi="Times New Roman" w:cs="Times New Roman"/>
          <w:sz w:val="28"/>
          <w:szCs w:val="28"/>
        </w:rPr>
        <w:t>территорий района Соколиная гора по</w:t>
      </w:r>
      <w:r w:rsidR="00F04B27">
        <w:rPr>
          <w:rFonts w:ascii="Times New Roman" w:hAnsi="Times New Roman" w:cs="Times New Roman"/>
          <w:sz w:val="28"/>
          <w:szCs w:val="28"/>
        </w:rPr>
        <w:t xml:space="preserve"> </w:t>
      </w:r>
      <w:r w:rsidR="00F04B27" w:rsidRPr="00F04B27">
        <w:rPr>
          <w:rFonts w:ascii="Times New Roman" w:hAnsi="Times New Roman" w:cs="Times New Roman"/>
          <w:sz w:val="28"/>
          <w:szCs w:val="28"/>
        </w:rPr>
        <w:t>результатам голосования на портале</w:t>
      </w:r>
      <w:r w:rsidR="00F04B27">
        <w:rPr>
          <w:rFonts w:ascii="Times New Roman" w:hAnsi="Times New Roman" w:cs="Times New Roman"/>
          <w:sz w:val="28"/>
          <w:szCs w:val="28"/>
        </w:rPr>
        <w:t xml:space="preserve"> </w:t>
      </w:r>
      <w:r w:rsidR="00F04B27" w:rsidRPr="00F04B27">
        <w:rPr>
          <w:rFonts w:ascii="Times New Roman" w:hAnsi="Times New Roman" w:cs="Times New Roman"/>
          <w:sz w:val="28"/>
          <w:szCs w:val="28"/>
        </w:rPr>
        <w:t>«Активный гражданин» в 2021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к решению согласно приложению к настоящему решению.</w:t>
      </w:r>
      <w:proofErr w:type="gramEnd"/>
    </w:p>
    <w:p w:rsidR="00133370" w:rsidRPr="00133370" w:rsidRDefault="00BE2FFA" w:rsidP="00F04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F04B27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403671">
        <w:rPr>
          <w:rFonts w:ascii="Times New Roman" w:hAnsi="Times New Roman"/>
          <w:sz w:val="28"/>
          <w:szCs w:val="28"/>
        </w:rPr>
        <w:t>Департамент территориальных органов исполнительной власти города Москвы,</w:t>
      </w:r>
      <w:r w:rsidR="00403671" w:rsidRPr="00403671">
        <w:rPr>
          <w:rFonts w:ascii="Times New Roman" w:hAnsi="Times New Roman"/>
          <w:sz w:val="28"/>
          <w:szCs w:val="28"/>
        </w:rPr>
        <w:t xml:space="preserve"> </w:t>
      </w:r>
      <w:r w:rsidR="00403671">
        <w:rPr>
          <w:rFonts w:ascii="Times New Roman" w:hAnsi="Times New Roman"/>
          <w:sz w:val="28"/>
          <w:szCs w:val="28"/>
        </w:rPr>
        <w:t xml:space="preserve">префектуру Восточного административного округа города Москвы, </w:t>
      </w:r>
      <w:r w:rsidR="00133370">
        <w:rPr>
          <w:rFonts w:ascii="Times New Roman" w:hAnsi="Times New Roman"/>
          <w:sz w:val="28"/>
          <w:szCs w:val="28"/>
        </w:rPr>
        <w:t>управу района Соколиная гора</w:t>
      </w:r>
      <w:r w:rsidR="00403671">
        <w:rPr>
          <w:rFonts w:ascii="Times New Roman" w:hAnsi="Times New Roman"/>
          <w:sz w:val="28"/>
          <w:szCs w:val="28"/>
        </w:rPr>
        <w:t xml:space="preserve"> </w:t>
      </w:r>
      <w:r w:rsidR="00133370">
        <w:rPr>
          <w:rFonts w:ascii="Times New Roman" w:hAnsi="Times New Roman"/>
          <w:sz w:val="28"/>
          <w:szCs w:val="28"/>
        </w:rPr>
        <w:t xml:space="preserve"> города Москвы.  </w:t>
      </w:r>
    </w:p>
    <w:p w:rsidR="00133370" w:rsidRDefault="00BE2FFA" w:rsidP="00F04B27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36372E" w:rsidP="00AE48B3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1629D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E48B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1629D0" w:rsidP="00AE4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AE4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6F4E32">
        <w:rPr>
          <w:rFonts w:ascii="Times New Roman" w:hAnsi="Times New Roman" w:cs="Times New Roman"/>
          <w:sz w:val="24"/>
          <w:szCs w:val="24"/>
        </w:rPr>
        <w:t xml:space="preserve">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36372E" w:rsidP="00AE4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629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E48B3">
        <w:rPr>
          <w:rFonts w:ascii="Times New Roman" w:hAnsi="Times New Roman" w:cs="Times New Roman"/>
          <w:sz w:val="24"/>
          <w:szCs w:val="24"/>
        </w:rPr>
        <w:t xml:space="preserve">  </w:t>
      </w:r>
      <w:r w:rsidR="00AE48B3">
        <w:rPr>
          <w:rFonts w:ascii="Times New Roman" w:hAnsi="Times New Roman" w:cs="Times New Roman"/>
          <w:sz w:val="24"/>
          <w:szCs w:val="24"/>
        </w:rPr>
        <w:tab/>
      </w:r>
      <w:r w:rsidR="00AE48B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AD3587" w:rsidP="00AE48B3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F4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от</w:t>
      </w:r>
      <w:r w:rsidR="007A10F3">
        <w:rPr>
          <w:rFonts w:ascii="Times New Roman" w:hAnsi="Times New Roman" w:cs="Times New Roman"/>
          <w:sz w:val="24"/>
          <w:szCs w:val="24"/>
        </w:rPr>
        <w:t xml:space="preserve"> </w:t>
      </w:r>
      <w:r w:rsidR="007A0584">
        <w:rPr>
          <w:rFonts w:ascii="Times New Roman" w:hAnsi="Times New Roman" w:cs="Times New Roman"/>
          <w:sz w:val="24"/>
          <w:szCs w:val="24"/>
        </w:rPr>
        <w:t>16.02.2021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7A10F3">
        <w:rPr>
          <w:rFonts w:ascii="Times New Roman" w:hAnsi="Times New Roman" w:cs="Times New Roman"/>
          <w:sz w:val="24"/>
          <w:szCs w:val="24"/>
        </w:rPr>
        <w:t>3</w:t>
      </w:r>
      <w:r w:rsidR="007A0584">
        <w:rPr>
          <w:rFonts w:ascii="Times New Roman" w:hAnsi="Times New Roman" w:cs="Times New Roman"/>
          <w:sz w:val="24"/>
          <w:szCs w:val="24"/>
        </w:rPr>
        <w:t>8/9</w:t>
      </w:r>
    </w:p>
    <w:p w:rsidR="006F4E32" w:rsidRDefault="006F4E32" w:rsidP="00AE48B3">
      <w:pPr>
        <w:ind w:left="-142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706390" w:rsidRDefault="00706390" w:rsidP="00AE48B3">
      <w:pPr>
        <w:ind w:left="-142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14993" w:type="dxa"/>
        <w:tblLayout w:type="fixed"/>
        <w:tblLook w:val="04A0"/>
      </w:tblPr>
      <w:tblGrid>
        <w:gridCol w:w="536"/>
        <w:gridCol w:w="2587"/>
        <w:gridCol w:w="1380"/>
        <w:gridCol w:w="6190"/>
        <w:gridCol w:w="1053"/>
        <w:gridCol w:w="1829"/>
        <w:gridCol w:w="1418"/>
      </w:tblGrid>
      <w:tr w:rsidR="00F04B27" w:rsidRPr="00706390" w:rsidTr="00706390">
        <w:trPr>
          <w:trHeight w:val="656"/>
        </w:trPr>
        <w:tc>
          <w:tcPr>
            <w:tcW w:w="4503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F04B27" w:rsidRPr="00706390" w:rsidRDefault="00F04B27" w:rsidP="00706390">
            <w:pPr>
              <w:ind w:left="-25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Адресный перечень по благоустройству </w:t>
            </w:r>
            <w:r w:rsidR="00706390"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проекта </w:t>
            </w:r>
            <w:r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Активный гражданин на 2021 год</w:t>
            </w:r>
          </w:p>
          <w:p w:rsidR="00706390" w:rsidRPr="00706390" w:rsidRDefault="00706390" w:rsidP="00706390">
            <w:pPr>
              <w:ind w:left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390" w:rsidRPr="00706390" w:rsidRDefault="00706390" w:rsidP="00706390">
            <w:pPr>
              <w:ind w:left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 w:val="restart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87" w:type="dxa"/>
            <w:vMerge w:val="restart"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10-я ул. Соколиной горы, д. 28</w:t>
            </w:r>
          </w:p>
        </w:tc>
        <w:tc>
          <w:tcPr>
            <w:tcW w:w="1380" w:type="dxa"/>
            <w:vMerge w:val="restart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 резинового покрытия на спортивной и детской площадках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450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</w:tcPr>
          <w:p w:rsidR="00F04B27" w:rsidRPr="00706390" w:rsidRDefault="00F209E2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proofErr w:type="gramStart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уб.</w:t>
            </w: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Установка нового игрового комплекса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Замена лавочек и урн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Установка МАФ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2450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газонов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1400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Устройство/замена бортового камня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пог.м</w:t>
            </w:r>
            <w:proofErr w:type="spellEnd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3123" w:type="dxa"/>
            <w:gridSpan w:val="2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  <w:p w:rsidR="00706390" w:rsidRPr="00706390" w:rsidRDefault="00706390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06390" w:rsidRPr="00706390" w:rsidRDefault="00706390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9 992,9</w:t>
            </w: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 w:val="restart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2587" w:type="dxa"/>
            <w:vMerge w:val="restart"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Б. </w:t>
            </w:r>
            <w:proofErr w:type="spellStart"/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Жигуленкова</w:t>
            </w:r>
            <w:proofErr w:type="spellEnd"/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ул. 1/20, Вольная ул. д.22, 1-й </w:t>
            </w:r>
            <w:proofErr w:type="gramStart"/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Кирпичный</w:t>
            </w:r>
            <w:proofErr w:type="gramEnd"/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пер д.14</w:t>
            </w:r>
          </w:p>
        </w:tc>
        <w:tc>
          <w:tcPr>
            <w:tcW w:w="1380" w:type="dxa"/>
            <w:vMerge w:val="restart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 резинового покрытия на спортивной и детской площадках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320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Установка нового игрового комплекса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Замена лавочек и урн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Установка МАФ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2550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газонов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Устройство/замена бортового камня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794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пог.м</w:t>
            </w:r>
            <w:proofErr w:type="spellEnd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Устройство/замена садового бортового камня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146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пог.м</w:t>
            </w:r>
            <w:proofErr w:type="spellEnd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 плиточного покрытия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335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375"/>
        </w:trPr>
        <w:tc>
          <w:tcPr>
            <w:tcW w:w="536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7" w:type="dxa"/>
            <w:vMerge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80" w:type="dxa"/>
            <w:vMerge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 ограждения</w:t>
            </w: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150</w:t>
            </w: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пог.м</w:t>
            </w:r>
            <w:proofErr w:type="spellEnd"/>
            <w:r w:rsidRPr="0070639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B27" w:rsidRPr="00706390" w:rsidTr="00706390">
        <w:trPr>
          <w:trHeight w:val="679"/>
        </w:trPr>
        <w:tc>
          <w:tcPr>
            <w:tcW w:w="3123" w:type="dxa"/>
            <w:gridSpan w:val="2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  <w:p w:rsidR="00B415B5" w:rsidRPr="00706390" w:rsidRDefault="00B415B5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415B5" w:rsidRPr="00706390" w:rsidRDefault="00B415B5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0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9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noWrap/>
          </w:tcPr>
          <w:p w:rsidR="00F04B27" w:rsidRPr="00706390" w:rsidRDefault="00F04B27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13 513,2</w:t>
            </w:r>
          </w:p>
        </w:tc>
      </w:tr>
      <w:tr w:rsidR="00B415B5" w:rsidRPr="00706390" w:rsidTr="00706390">
        <w:trPr>
          <w:trHeight w:val="687"/>
        </w:trPr>
        <w:tc>
          <w:tcPr>
            <w:tcW w:w="14993" w:type="dxa"/>
            <w:gridSpan w:val="7"/>
            <w:noWrap/>
          </w:tcPr>
          <w:p w:rsidR="00B415B5" w:rsidRPr="00706390" w:rsidRDefault="00B415B5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415B5" w:rsidRPr="00706390" w:rsidRDefault="00B415B5" w:rsidP="00AE48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- </w:t>
            </w:r>
            <w:r w:rsidR="00F209E2"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23</w:t>
            </w:r>
            <w:r w:rsidR="00671AC0"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209E2"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506,1</w:t>
            </w:r>
            <w:r w:rsidR="00671AC0"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тыс</w:t>
            </w:r>
            <w:proofErr w:type="gramStart"/>
            <w:r w:rsidR="00671AC0"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.р</w:t>
            </w:r>
            <w:proofErr w:type="gramEnd"/>
            <w:r w:rsidR="00671AC0" w:rsidRPr="007063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уб.</w:t>
            </w:r>
          </w:p>
        </w:tc>
      </w:tr>
    </w:tbl>
    <w:p w:rsidR="00F04B27" w:rsidRPr="00706390" w:rsidRDefault="00F04B27" w:rsidP="00F04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E32" w:rsidRDefault="006F4E32" w:rsidP="006F4E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F4E32" w:rsidSect="00706390">
      <w:pgSz w:w="16838" w:h="11906" w:orient="landscape"/>
      <w:pgMar w:top="24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BB3"/>
    <w:rsid w:val="00005401"/>
    <w:rsid w:val="00041BB3"/>
    <w:rsid w:val="000776CA"/>
    <w:rsid w:val="00087BB2"/>
    <w:rsid w:val="000A2329"/>
    <w:rsid w:val="000E72D2"/>
    <w:rsid w:val="000F14CD"/>
    <w:rsid w:val="00122D52"/>
    <w:rsid w:val="00133370"/>
    <w:rsid w:val="001629D0"/>
    <w:rsid w:val="001650CA"/>
    <w:rsid w:val="0019031A"/>
    <w:rsid w:val="001A381A"/>
    <w:rsid w:val="001D6922"/>
    <w:rsid w:val="001E367A"/>
    <w:rsid w:val="001F6B29"/>
    <w:rsid w:val="002307E8"/>
    <w:rsid w:val="00232C68"/>
    <w:rsid w:val="002760B6"/>
    <w:rsid w:val="00292502"/>
    <w:rsid w:val="002E7625"/>
    <w:rsid w:val="002F0BAB"/>
    <w:rsid w:val="00302B85"/>
    <w:rsid w:val="0034581D"/>
    <w:rsid w:val="0036372E"/>
    <w:rsid w:val="00377152"/>
    <w:rsid w:val="003D37C4"/>
    <w:rsid w:val="00403671"/>
    <w:rsid w:val="00423952"/>
    <w:rsid w:val="00433063"/>
    <w:rsid w:val="00433FE0"/>
    <w:rsid w:val="00450761"/>
    <w:rsid w:val="00474357"/>
    <w:rsid w:val="00484251"/>
    <w:rsid w:val="004F422D"/>
    <w:rsid w:val="004F681E"/>
    <w:rsid w:val="00506DCD"/>
    <w:rsid w:val="00574031"/>
    <w:rsid w:val="005B53A9"/>
    <w:rsid w:val="005D6233"/>
    <w:rsid w:val="0063192A"/>
    <w:rsid w:val="00667FE5"/>
    <w:rsid w:val="00671AC0"/>
    <w:rsid w:val="00680ECF"/>
    <w:rsid w:val="006922AD"/>
    <w:rsid w:val="006A0132"/>
    <w:rsid w:val="006A3A20"/>
    <w:rsid w:val="006A5839"/>
    <w:rsid w:val="006A6DE0"/>
    <w:rsid w:val="006E2FF2"/>
    <w:rsid w:val="006F4E32"/>
    <w:rsid w:val="00706390"/>
    <w:rsid w:val="007135C3"/>
    <w:rsid w:val="0072145C"/>
    <w:rsid w:val="007571AD"/>
    <w:rsid w:val="00775114"/>
    <w:rsid w:val="00785B9F"/>
    <w:rsid w:val="00793914"/>
    <w:rsid w:val="007A0584"/>
    <w:rsid w:val="007A10F3"/>
    <w:rsid w:val="007D7A46"/>
    <w:rsid w:val="007F3F6A"/>
    <w:rsid w:val="00832DD7"/>
    <w:rsid w:val="0089175A"/>
    <w:rsid w:val="008932CF"/>
    <w:rsid w:val="008D44B0"/>
    <w:rsid w:val="008D6829"/>
    <w:rsid w:val="00915673"/>
    <w:rsid w:val="00956A84"/>
    <w:rsid w:val="009804BC"/>
    <w:rsid w:val="009831A3"/>
    <w:rsid w:val="00987D60"/>
    <w:rsid w:val="009A3BAD"/>
    <w:rsid w:val="009B0048"/>
    <w:rsid w:val="009E398F"/>
    <w:rsid w:val="00A01359"/>
    <w:rsid w:val="00A4421B"/>
    <w:rsid w:val="00AD3587"/>
    <w:rsid w:val="00AE48B3"/>
    <w:rsid w:val="00B06D2A"/>
    <w:rsid w:val="00B2001E"/>
    <w:rsid w:val="00B415B5"/>
    <w:rsid w:val="00B75DCD"/>
    <w:rsid w:val="00BA1197"/>
    <w:rsid w:val="00BD4BBA"/>
    <w:rsid w:val="00BE2B77"/>
    <w:rsid w:val="00BE2FFA"/>
    <w:rsid w:val="00BE592E"/>
    <w:rsid w:val="00BF62C1"/>
    <w:rsid w:val="00C76E23"/>
    <w:rsid w:val="00D03403"/>
    <w:rsid w:val="00D40D2C"/>
    <w:rsid w:val="00D665DE"/>
    <w:rsid w:val="00D843FF"/>
    <w:rsid w:val="00DC2189"/>
    <w:rsid w:val="00DF23D3"/>
    <w:rsid w:val="00DF3E87"/>
    <w:rsid w:val="00E36761"/>
    <w:rsid w:val="00E96E91"/>
    <w:rsid w:val="00EC4115"/>
    <w:rsid w:val="00F04B27"/>
    <w:rsid w:val="00F10C11"/>
    <w:rsid w:val="00F20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  <w:style w:type="table" w:styleId="a8">
    <w:name w:val="Table Grid"/>
    <w:basedOn w:val="a1"/>
    <w:uiPriority w:val="59"/>
    <w:rsid w:val="00F04B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22</cp:revision>
  <cp:lastPrinted>2020-03-25T11:17:00Z</cp:lastPrinted>
  <dcterms:created xsi:type="dcterms:W3CDTF">2019-05-28T08:32:00Z</dcterms:created>
  <dcterms:modified xsi:type="dcterms:W3CDTF">2021-02-17T10:40:00Z</dcterms:modified>
</cp:coreProperties>
</file>